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C6" w:rsidRDefault="00AC58C6" w:rsidP="00AC58C6">
      <w:pPr>
        <w:jc w:val="both"/>
      </w:pPr>
      <w:bookmarkStart w:id="0" w:name="_GoBack"/>
      <w:bookmarkEnd w:id="0"/>
      <w:r>
        <w:rPr>
          <w:lang w:val="it-IT"/>
        </w:rPr>
        <w:t xml:space="preserve">Proiect cofinanțat din Fondul Social European prin Programul Operațional Capital Uman </w:t>
      </w:r>
      <w:r>
        <w:t>2014-2020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Axa prioritară 6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Obiective Specifice(O.S.) 6.4, 6.6</w:t>
      </w:r>
    </w:p>
    <w:p w:rsidR="00AC58C6" w:rsidRDefault="00AC58C6" w:rsidP="00AC58C6">
      <w:pPr>
        <w:jc w:val="both"/>
        <w:rPr>
          <w:lang w:val="it-IT"/>
        </w:rPr>
      </w:pPr>
      <w:r>
        <w:rPr>
          <w:lang w:val="it-IT"/>
        </w:rPr>
        <w:t>Titlul proiectului: “</w:t>
      </w:r>
      <w:proofErr w:type="spellStart"/>
      <w:r>
        <w:rPr>
          <w:bCs/>
          <w:lang w:val="en-GB"/>
        </w:rPr>
        <w:t>Alegi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educa</w:t>
      </w:r>
      <w:proofErr w:type="spellEnd"/>
      <w:r>
        <w:rPr>
          <w:bCs/>
        </w:rPr>
        <w:t>ț</w:t>
      </w:r>
      <w:proofErr w:type="spellStart"/>
      <w:r>
        <w:rPr>
          <w:bCs/>
          <w:lang w:val="en-GB"/>
        </w:rPr>
        <w:t>ia</w:t>
      </w:r>
      <w:proofErr w:type="spellEnd"/>
      <w:r>
        <w:rPr>
          <w:bCs/>
          <w:lang w:val="en-GB"/>
        </w:rPr>
        <w:t xml:space="preserve">, </w:t>
      </w:r>
      <w:proofErr w:type="spellStart"/>
      <w:r>
        <w:rPr>
          <w:bCs/>
          <w:lang w:val="en-GB"/>
        </w:rPr>
        <w:t>alegi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succesul</w:t>
      </w:r>
      <w:proofErr w:type="spellEnd"/>
      <w:r>
        <w:rPr>
          <w:bCs/>
          <w:lang w:val="en-GB"/>
        </w:rPr>
        <w:t xml:space="preserve">! - Program de </w:t>
      </w:r>
      <w:proofErr w:type="spellStart"/>
      <w:r>
        <w:rPr>
          <w:bCs/>
          <w:lang w:val="en-GB"/>
        </w:rPr>
        <w:t>măsuri</w:t>
      </w:r>
      <w:proofErr w:type="spellEnd"/>
      <w:r>
        <w:rPr>
          <w:bCs/>
          <w:lang w:val="en-GB"/>
        </w:rPr>
        <w:t xml:space="preserve"> integrate de tip a </w:t>
      </w:r>
      <w:proofErr w:type="spellStart"/>
      <w:r>
        <w:rPr>
          <w:bCs/>
          <w:lang w:val="en-GB"/>
        </w:rPr>
        <w:t>doua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șansă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în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județul</w:t>
      </w:r>
      <w:proofErr w:type="spellEnd"/>
      <w:r>
        <w:rPr>
          <w:bCs/>
          <w:lang w:val="en-GB"/>
        </w:rPr>
        <w:t xml:space="preserve"> </w:t>
      </w:r>
      <w:proofErr w:type="spellStart"/>
      <w:r>
        <w:rPr>
          <w:bCs/>
          <w:lang w:val="en-GB"/>
        </w:rPr>
        <w:t>Ialomița</w:t>
      </w:r>
      <w:proofErr w:type="spellEnd"/>
      <w:r>
        <w:rPr>
          <w:caps/>
          <w:lang w:val="it-IT"/>
        </w:rPr>
        <w:t>”</w:t>
      </w:r>
    </w:p>
    <w:p w:rsidR="00AC58C6" w:rsidRDefault="00AC58C6" w:rsidP="00AC58C6">
      <w:pPr>
        <w:jc w:val="both"/>
        <w:rPr>
          <w:rFonts w:asciiTheme="minorHAnsi" w:hAnsiTheme="minorHAnsi" w:cstheme="minorBidi"/>
          <w:lang w:val="en-US"/>
        </w:rPr>
      </w:pPr>
      <w:r>
        <w:t xml:space="preserve">Nr.: POCU/665/6/23/133804 </w:t>
      </w:r>
    </w:p>
    <w:p w:rsidR="00AC58C6" w:rsidRDefault="00AC58C6" w:rsidP="00AC58C6">
      <w:pPr>
        <w:jc w:val="both"/>
      </w:pPr>
      <w:r>
        <w:t>Cod SMIS 2014+: 133804</w:t>
      </w:r>
    </w:p>
    <w:p w:rsidR="00AC58C6" w:rsidRDefault="00AC58C6" w:rsidP="00AC58C6">
      <w:pPr>
        <w:jc w:val="both"/>
      </w:pPr>
      <w:r>
        <w:t>Beneficiar: Inspectoratul Școlar Județean Ialomița</w:t>
      </w:r>
    </w:p>
    <w:p w:rsidR="00186991" w:rsidRDefault="00186991" w:rsidP="00AC58C6">
      <w:pPr>
        <w:pStyle w:val="Heading1"/>
        <w:spacing w:afterLines="40" w:after="96"/>
        <w:rPr>
          <w:rFonts w:ascii="Times New Roman" w:hAnsi="Times New Roman"/>
          <w:sz w:val="24"/>
          <w:szCs w:val="24"/>
        </w:rPr>
      </w:pPr>
    </w:p>
    <w:p w:rsidR="00186991" w:rsidRDefault="00186991" w:rsidP="00D00D23">
      <w:pPr>
        <w:pStyle w:val="Heading1"/>
        <w:spacing w:afterLines="40" w:after="96"/>
        <w:jc w:val="center"/>
        <w:rPr>
          <w:rFonts w:ascii="Times New Roman" w:hAnsi="Times New Roman"/>
          <w:sz w:val="24"/>
          <w:szCs w:val="24"/>
        </w:rPr>
      </w:pPr>
      <w:r w:rsidRPr="0020396A">
        <w:rPr>
          <w:rFonts w:ascii="Times New Roman" w:hAnsi="Times New Roman"/>
          <w:sz w:val="24"/>
          <w:szCs w:val="24"/>
        </w:rPr>
        <w:t>FIŞA POSTULUI</w:t>
      </w:r>
    </w:p>
    <w:p w:rsidR="001A23BA" w:rsidRDefault="00D00D23" w:rsidP="00D00D23">
      <w:pPr>
        <w:jc w:val="center"/>
        <w:rPr>
          <w:lang w:bidi="en-US"/>
        </w:rPr>
      </w:pPr>
      <w:r>
        <w:rPr>
          <w:lang w:bidi="en-US"/>
        </w:rPr>
        <w:t xml:space="preserve">Anexă la contractul individual de muncă nr. </w:t>
      </w:r>
      <w:r w:rsidR="00AC58C6">
        <w:rPr>
          <w:lang w:bidi="en-US"/>
        </w:rPr>
        <w:t xml:space="preserve">           </w:t>
      </w:r>
      <w:r>
        <w:rPr>
          <w:lang w:bidi="en-US"/>
        </w:rPr>
        <w:t>/</w:t>
      </w:r>
      <w:r w:rsidR="00AC58C6">
        <w:rPr>
          <w:lang w:bidi="en-US"/>
        </w:rPr>
        <w:t xml:space="preserve">  </w:t>
      </w:r>
    </w:p>
    <w:p w:rsidR="00D00D23" w:rsidRPr="00D00D23" w:rsidRDefault="00AC58C6" w:rsidP="00D00D23">
      <w:pPr>
        <w:jc w:val="center"/>
        <w:rPr>
          <w:lang w:bidi="en-US"/>
        </w:rPr>
      </w:pPr>
      <w:r>
        <w:rPr>
          <w:lang w:bidi="en-US"/>
        </w:rPr>
        <w:t xml:space="preserve">         </w:t>
      </w:r>
    </w:p>
    <w:p w:rsidR="00186991" w:rsidRPr="0020396A" w:rsidRDefault="00186991" w:rsidP="00186991">
      <w:pPr>
        <w:rPr>
          <w:lang w:bidi="en-US"/>
        </w:rPr>
      </w:pPr>
    </w:p>
    <w:p w:rsidR="00186991" w:rsidRPr="0020396A" w:rsidRDefault="00186991" w:rsidP="00CB55DE">
      <w:pPr>
        <w:pStyle w:val="Heading4"/>
        <w:keepLines w:val="0"/>
        <w:numPr>
          <w:ilvl w:val="0"/>
          <w:numId w:val="33"/>
        </w:numPr>
        <w:spacing w:before="0"/>
        <w:jc w:val="both"/>
        <w:rPr>
          <w:rFonts w:ascii="Times New Roman" w:hAnsi="Times New Roman" w:cs="Times New Roman"/>
          <w:i w:val="0"/>
          <w:color w:val="auto"/>
        </w:rPr>
      </w:pPr>
      <w:r w:rsidRPr="0020396A">
        <w:rPr>
          <w:rFonts w:ascii="Times New Roman" w:hAnsi="Times New Roman" w:cs="Times New Roman"/>
          <w:i w:val="0"/>
          <w:color w:val="auto"/>
        </w:rPr>
        <w:t>DESCRIEREA POSTULUI</w:t>
      </w:r>
    </w:p>
    <w:p w:rsidR="00186991" w:rsidRPr="0020396A" w:rsidRDefault="00186991" w:rsidP="00186991">
      <w:pPr>
        <w:jc w:val="both"/>
      </w:pPr>
    </w:p>
    <w:p w:rsidR="00186991" w:rsidRPr="0020396A" w:rsidRDefault="00186991" w:rsidP="00186991">
      <w:pPr>
        <w:jc w:val="both"/>
        <w:rPr>
          <w:i/>
        </w:rPr>
      </w:pPr>
      <w:r w:rsidRPr="0020396A">
        <w:rPr>
          <w:b/>
        </w:rPr>
        <w:t>1.</w:t>
      </w:r>
      <w:r w:rsidRPr="0020396A">
        <w:rPr>
          <w:b/>
        </w:rPr>
        <w:tab/>
        <w:t xml:space="preserve">Denumirea postului: </w:t>
      </w:r>
      <w:r w:rsidRPr="00D00D23">
        <w:t>Responsabil financiar</w:t>
      </w:r>
    </w:p>
    <w:p w:rsidR="00186991" w:rsidRPr="0020396A" w:rsidRDefault="00186991" w:rsidP="00186991">
      <w:pPr>
        <w:jc w:val="both"/>
      </w:pPr>
      <w:r w:rsidRPr="0020396A">
        <w:rPr>
          <w:b/>
        </w:rPr>
        <w:t>2.</w:t>
      </w:r>
      <w:r w:rsidRPr="0020396A">
        <w:rPr>
          <w:b/>
        </w:rPr>
        <w:tab/>
        <w:t xml:space="preserve">Obiectivul postului: </w:t>
      </w:r>
      <w:r w:rsidRPr="0020396A">
        <w:t xml:space="preserve">participarea la  atingerea obiectivelor asumate în cadrul aplicaţiei de finanţare depuse prin </w:t>
      </w:r>
      <w:r w:rsidRPr="0020396A">
        <w:rPr>
          <w:lang w:val="it-IT"/>
        </w:rPr>
        <w:t>POCU/Axa prioritară 6/</w:t>
      </w:r>
      <w:r w:rsidR="00AC58C6" w:rsidRPr="0020396A">
        <w:rPr>
          <w:lang w:val="it-IT"/>
        </w:rPr>
        <w:t xml:space="preserve"> </w:t>
      </w:r>
      <w:r w:rsidRPr="0020396A">
        <w:rPr>
          <w:lang w:val="it-IT"/>
        </w:rPr>
        <w:t>Apel de proiecte „</w:t>
      </w:r>
      <w:r w:rsidR="00AC58C6" w:rsidRP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Alegi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educa</w:t>
      </w:r>
      <w:proofErr w:type="spellEnd"/>
      <w:r w:rsidR="00AC58C6">
        <w:rPr>
          <w:bCs/>
        </w:rPr>
        <w:t>ț</w:t>
      </w:r>
      <w:proofErr w:type="spellStart"/>
      <w:r w:rsidR="00AC58C6">
        <w:rPr>
          <w:bCs/>
          <w:lang w:val="en-GB"/>
        </w:rPr>
        <w:t>ia</w:t>
      </w:r>
      <w:proofErr w:type="spellEnd"/>
      <w:r w:rsidR="00AC58C6">
        <w:rPr>
          <w:bCs/>
          <w:lang w:val="en-GB"/>
        </w:rPr>
        <w:t xml:space="preserve">, </w:t>
      </w:r>
      <w:proofErr w:type="spellStart"/>
      <w:r w:rsidR="00AC58C6">
        <w:rPr>
          <w:bCs/>
          <w:lang w:val="en-GB"/>
        </w:rPr>
        <w:t>alegi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succesul</w:t>
      </w:r>
      <w:proofErr w:type="spellEnd"/>
      <w:r w:rsidR="00AC58C6">
        <w:rPr>
          <w:bCs/>
          <w:lang w:val="en-GB"/>
        </w:rPr>
        <w:t xml:space="preserve">! - Program de </w:t>
      </w:r>
      <w:proofErr w:type="spellStart"/>
      <w:r w:rsidR="00AC58C6">
        <w:rPr>
          <w:bCs/>
          <w:lang w:val="en-GB"/>
        </w:rPr>
        <w:t>măsuri</w:t>
      </w:r>
      <w:proofErr w:type="spellEnd"/>
      <w:r w:rsidR="00AC58C6">
        <w:rPr>
          <w:bCs/>
          <w:lang w:val="en-GB"/>
        </w:rPr>
        <w:t xml:space="preserve"> integrate de tip a </w:t>
      </w:r>
      <w:proofErr w:type="spellStart"/>
      <w:r w:rsidR="00AC58C6">
        <w:rPr>
          <w:bCs/>
          <w:lang w:val="en-GB"/>
        </w:rPr>
        <w:t>doua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șansă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în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județul</w:t>
      </w:r>
      <w:proofErr w:type="spellEnd"/>
      <w:r w:rsidR="00AC58C6">
        <w:rPr>
          <w:bCs/>
          <w:lang w:val="en-GB"/>
        </w:rPr>
        <w:t xml:space="preserve"> </w:t>
      </w:r>
      <w:proofErr w:type="spellStart"/>
      <w:r w:rsidR="00AC58C6">
        <w:rPr>
          <w:bCs/>
          <w:lang w:val="en-GB"/>
        </w:rPr>
        <w:t>Ialomița</w:t>
      </w:r>
      <w:proofErr w:type="spellEnd"/>
      <w:r w:rsidRPr="0020396A">
        <w:rPr>
          <w:lang w:val="it-IT"/>
        </w:rPr>
        <w:t>”</w:t>
      </w:r>
    </w:p>
    <w:p w:rsidR="00186991" w:rsidRPr="0020396A" w:rsidRDefault="00186991" w:rsidP="00186991">
      <w:pPr>
        <w:tabs>
          <w:tab w:val="num" w:pos="709"/>
        </w:tabs>
        <w:ind w:right="-34"/>
        <w:jc w:val="both"/>
        <w:rPr>
          <w:b/>
        </w:rPr>
      </w:pPr>
      <w:r w:rsidRPr="0020396A">
        <w:rPr>
          <w:b/>
        </w:rPr>
        <w:t>3.</w:t>
      </w:r>
      <w:r w:rsidRPr="0020396A">
        <w:rPr>
          <w:b/>
        </w:rPr>
        <w:tab/>
        <w:t>Titularul / Ocupantul postului:</w:t>
      </w:r>
      <w:r w:rsidR="00D00D23">
        <w:rPr>
          <w:b/>
        </w:rPr>
        <w:t xml:space="preserve"> </w:t>
      </w:r>
      <w:r w:rsidR="00AC58C6">
        <w:rPr>
          <w:b/>
        </w:rPr>
        <w:t xml:space="preserve"> </w:t>
      </w:r>
      <w:r w:rsidRPr="0020396A">
        <w:tab/>
      </w:r>
      <w:r w:rsidRPr="0020396A">
        <w:rPr>
          <w:b/>
        </w:rPr>
        <w:tab/>
      </w:r>
    </w:p>
    <w:p w:rsidR="00186991" w:rsidRPr="0020396A" w:rsidRDefault="00186991" w:rsidP="00186991">
      <w:pPr>
        <w:ind w:right="1275"/>
        <w:jc w:val="both"/>
        <w:rPr>
          <w:b/>
        </w:rPr>
      </w:pPr>
      <w:r w:rsidRPr="0020396A">
        <w:rPr>
          <w:b/>
        </w:rPr>
        <w:t>4.</w:t>
      </w:r>
      <w:r w:rsidRPr="0020396A">
        <w:rPr>
          <w:b/>
        </w:rPr>
        <w:tab/>
        <w:t>Relaţii organizatorice:</w:t>
      </w:r>
    </w:p>
    <w:p w:rsidR="00186991" w:rsidRPr="0020396A" w:rsidRDefault="00186991" w:rsidP="00186991">
      <w:pPr>
        <w:numPr>
          <w:ilvl w:val="0"/>
          <w:numId w:val="17"/>
        </w:numPr>
        <w:jc w:val="both"/>
      </w:pPr>
      <w:r w:rsidRPr="0020396A">
        <w:rPr>
          <w:b/>
        </w:rPr>
        <w:t xml:space="preserve">     a. De autoritate:  </w:t>
      </w:r>
      <w:r w:rsidRPr="0020396A">
        <w:t xml:space="preserve">- se subordonează: </w:t>
      </w:r>
      <w:r w:rsidR="00AC58C6">
        <w:t>coordonatorului de proiect</w:t>
      </w:r>
      <w:r w:rsidRPr="0020396A">
        <w:t>;</w:t>
      </w:r>
    </w:p>
    <w:p w:rsidR="00186991" w:rsidRPr="0020396A" w:rsidRDefault="00186991" w:rsidP="00186991">
      <w:pPr>
        <w:pStyle w:val="BodyTextIndent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2039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b. De colaborare: - </w:t>
      </w:r>
      <w:r w:rsidRPr="0020396A">
        <w:rPr>
          <w:rFonts w:ascii="Times New Roman" w:hAnsi="Times New Roman" w:cs="Times New Roman"/>
          <w:sz w:val="24"/>
          <w:szCs w:val="24"/>
          <w:lang w:val="ro-RO"/>
        </w:rPr>
        <w:t>cu toţi membrii echipei proiectului</w:t>
      </w:r>
    </w:p>
    <w:p w:rsidR="00186991" w:rsidRPr="0020396A" w:rsidRDefault="00186991" w:rsidP="00186991">
      <w:pPr>
        <w:jc w:val="both"/>
        <w:rPr>
          <w:b/>
        </w:rPr>
      </w:pPr>
      <w:r w:rsidRPr="0020396A">
        <w:rPr>
          <w:b/>
        </w:rPr>
        <w:t xml:space="preserve">5. Durata: </w:t>
      </w:r>
      <w:r w:rsidR="00AC58C6">
        <w:t>33</w:t>
      </w:r>
      <w:r w:rsidRPr="0020396A">
        <w:t xml:space="preserve"> luni</w:t>
      </w:r>
    </w:p>
    <w:p w:rsidR="00186991" w:rsidRPr="0020396A" w:rsidRDefault="00186991" w:rsidP="00186991">
      <w:pPr>
        <w:widowControl w:val="0"/>
        <w:jc w:val="both"/>
        <w:rPr>
          <w:b/>
        </w:rPr>
      </w:pPr>
      <w:r w:rsidRPr="0020396A">
        <w:rPr>
          <w:b/>
        </w:rPr>
        <w:t>6. Locul de desfăşurare a activităţii:</w:t>
      </w:r>
    </w:p>
    <w:p w:rsidR="00186991" w:rsidRPr="0020396A" w:rsidRDefault="00186991" w:rsidP="00186991">
      <w:pPr>
        <w:widowControl w:val="0"/>
        <w:jc w:val="both"/>
      </w:pPr>
      <w:r w:rsidRPr="0020396A">
        <w:t xml:space="preserve">La biroul organizat în vederea implementării proiectului </w:t>
      </w:r>
      <w:r w:rsidR="00D00D23">
        <w:t>î</w:t>
      </w:r>
      <w:r w:rsidRPr="0020396A">
        <w:t>n cadrul ISJ Ialomi</w:t>
      </w:r>
      <w:r w:rsidR="00D00D23">
        <w:t>ț</w:t>
      </w:r>
      <w:r w:rsidRPr="0020396A">
        <w:t>a şi în locaţiile de implementare ale proiectului.</w:t>
      </w:r>
    </w:p>
    <w:p w:rsidR="00186991" w:rsidRPr="0020396A" w:rsidRDefault="00186991" w:rsidP="00186991">
      <w:pPr>
        <w:widowControl w:val="0"/>
        <w:jc w:val="both"/>
        <w:rPr>
          <w:b/>
        </w:rPr>
      </w:pPr>
      <w:r w:rsidRPr="0020396A">
        <w:rPr>
          <w:b/>
        </w:rPr>
        <w:t>7. Drepturi ale ocupantului postului:</w:t>
      </w:r>
    </w:p>
    <w:p w:rsidR="00186991" w:rsidRDefault="00186991" w:rsidP="00186991">
      <w:pPr>
        <w:jc w:val="both"/>
      </w:pPr>
      <w:r w:rsidRPr="0020396A">
        <w:t>Conform contractului individual de muncă nr.</w:t>
      </w:r>
      <w:r w:rsidR="00AC58C6">
        <w:t xml:space="preserve">          </w:t>
      </w:r>
      <w:r w:rsidRPr="0020396A">
        <w:t>/</w:t>
      </w:r>
      <w:r w:rsidR="00AC58C6">
        <w:t xml:space="preserve">         </w:t>
      </w:r>
      <w:r w:rsidRPr="0020396A">
        <w:t>,  încheiat în cadrul proiectului şi, după caz, ale actelor adiţionale la acesta.</w:t>
      </w:r>
    </w:p>
    <w:p w:rsidR="00186991" w:rsidRDefault="00186991" w:rsidP="00186991">
      <w:pPr>
        <w:tabs>
          <w:tab w:val="left" w:pos="4665"/>
        </w:tabs>
      </w:pPr>
      <w:r w:rsidRPr="0020396A">
        <w:rPr>
          <w:b/>
        </w:rPr>
        <w:t>8. Sarcini, responsabilităţi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Gestioneaz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rela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ia financiar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între Beneficiar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şi Partener – </w:t>
      </w:r>
      <w:proofErr w:type="spellStart"/>
      <w:r w:rsidR="00AC58C6">
        <w:rPr>
          <w:rFonts w:ascii="Times New Roman" w:hAnsi="Times New Roman"/>
          <w:sz w:val="24"/>
          <w:szCs w:val="24"/>
          <w:lang w:val="ro-RO"/>
        </w:rPr>
        <w:t>Isj</w:t>
      </w:r>
      <w:proofErr w:type="spellEnd"/>
      <w:r w:rsidR="00AC58C6">
        <w:rPr>
          <w:rFonts w:ascii="Times New Roman" w:hAnsi="Times New Roman"/>
          <w:sz w:val="24"/>
          <w:szCs w:val="24"/>
          <w:lang w:val="ro-RO"/>
        </w:rPr>
        <w:t xml:space="preserve"> Ialomița și SC Eco Rural Consulting SRL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A96F0C" w:rsidRPr="00A96F0C">
        <w:rPr>
          <w:rFonts w:ascii="Times New Roman" w:hAnsi="Times New Roman"/>
          <w:sz w:val="24"/>
          <w:szCs w:val="24"/>
          <w:lang w:val="ro-RO"/>
        </w:rPr>
        <w:t>asigurându-se de luarea tuturor măsurilor din aria de competență privind</w:t>
      </w:r>
      <w:r w:rsidR="00A96F0C">
        <w:rPr>
          <w:rFonts w:ascii="Times New Roman" w:hAnsi="Times New Roman"/>
          <w:color w:val="984806" w:themeColor="accent6" w:themeShade="80"/>
          <w:sz w:val="24"/>
          <w:szCs w:val="24"/>
          <w:lang w:val="ro-RO"/>
        </w:rPr>
        <w:t xml:space="preserve"> </w:t>
      </w:r>
      <w:r w:rsidRPr="00C801EC">
        <w:rPr>
          <w:rFonts w:ascii="Times New Roman" w:hAnsi="Times New Roman"/>
          <w:sz w:val="24"/>
          <w:szCs w:val="24"/>
          <w:lang w:val="ro-RO"/>
        </w:rPr>
        <w:t>fluxul financiar al proiectului;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Efectueaz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analiza economic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 activit</w:t>
      </w:r>
      <w:r>
        <w:rPr>
          <w:rFonts w:ascii="Times New Roman" w:hAnsi="Times New Roman"/>
          <w:sz w:val="24"/>
          <w:szCs w:val="24"/>
          <w:lang w:val="ro-RO"/>
        </w:rPr>
        <w:t>ăţ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ilor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i elaboreaz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rapoartele financiar</w:t>
      </w:r>
      <w:r>
        <w:rPr>
          <w:rFonts w:ascii="Times New Roman" w:hAnsi="Times New Roman"/>
          <w:sz w:val="24"/>
          <w:szCs w:val="24"/>
          <w:lang w:val="ro-RO"/>
        </w:rPr>
        <w:t>e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la nivel intern pe care le propune spre analiz</w:t>
      </w:r>
      <w:r>
        <w:rPr>
          <w:rFonts w:ascii="Times New Roman" w:hAnsi="Times New Roman"/>
          <w:sz w:val="24"/>
          <w:szCs w:val="24"/>
          <w:lang w:val="ro-RO"/>
        </w:rPr>
        <w:t xml:space="preserve">ă </w:t>
      </w:r>
      <w:r w:rsidRPr="00C801EC">
        <w:rPr>
          <w:rFonts w:ascii="Times New Roman" w:hAnsi="Times New Roman"/>
          <w:sz w:val="24"/>
          <w:szCs w:val="24"/>
          <w:lang w:val="ro-RO"/>
        </w:rPr>
        <w:t>managerului de proiect;</w:t>
      </w:r>
    </w:p>
    <w:p w:rsidR="00186991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Organizeaz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="00A96F0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96F0C" w:rsidRPr="00A96F0C">
        <w:rPr>
          <w:rFonts w:ascii="Times New Roman" w:hAnsi="Times New Roman"/>
          <w:sz w:val="24"/>
          <w:szCs w:val="24"/>
          <w:lang w:val="ro-RO"/>
        </w:rPr>
        <w:t>și susține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un sistem de eviden</w:t>
      </w:r>
      <w:r>
        <w:rPr>
          <w:rFonts w:ascii="Times New Roman" w:hAnsi="Times New Roman"/>
          <w:sz w:val="24"/>
          <w:szCs w:val="24"/>
          <w:lang w:val="ro-RO"/>
        </w:rPr>
        <w:t>ţă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contabil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analitic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 proiectului, utiliz</w:t>
      </w:r>
      <w:r>
        <w:rPr>
          <w:rFonts w:ascii="Times New Roman" w:hAnsi="Times New Roman"/>
          <w:sz w:val="24"/>
          <w:szCs w:val="24"/>
          <w:lang w:val="ro-RO"/>
        </w:rPr>
        <w:t>â</w:t>
      </w:r>
      <w:r w:rsidRPr="00C801EC">
        <w:rPr>
          <w:rFonts w:ascii="Times New Roman" w:hAnsi="Times New Roman"/>
          <w:sz w:val="24"/>
          <w:szCs w:val="24"/>
          <w:lang w:val="ro-RO"/>
        </w:rPr>
        <w:t>nd conturi analitice distincte pentru reflectarea tuturor opera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iunilor referitoare la implementarea proiectului,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conformitate cu dispozi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iile legale;</w:t>
      </w:r>
    </w:p>
    <w:p w:rsidR="00186991" w:rsidRPr="00C801EC" w:rsidRDefault="00D00D23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Menţine</w:t>
      </w:r>
      <w:r w:rsidR="0018699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96F0C">
        <w:rPr>
          <w:rFonts w:ascii="Times New Roman" w:hAnsi="Times New Roman"/>
          <w:sz w:val="24"/>
          <w:szCs w:val="24"/>
          <w:lang w:val="ro-RO"/>
        </w:rPr>
        <w:t xml:space="preserve">legatură </w:t>
      </w:r>
      <w:r w:rsidR="00A96F0C" w:rsidRPr="00A96F0C">
        <w:rPr>
          <w:rFonts w:ascii="Times New Roman" w:hAnsi="Times New Roman"/>
          <w:sz w:val="24"/>
          <w:szCs w:val="24"/>
          <w:lang w:val="ro-RO"/>
        </w:rPr>
        <w:t>instituțională pe aspecte financiare</w:t>
      </w:r>
      <w:r w:rsidR="00A96F0C" w:rsidRPr="00CE1B92">
        <w:rPr>
          <w:rFonts w:ascii="Times New Roman" w:hAnsi="Times New Roman"/>
          <w:color w:val="984806" w:themeColor="accent6" w:themeShade="80"/>
          <w:sz w:val="24"/>
          <w:szCs w:val="24"/>
          <w:lang w:val="ro-RO"/>
        </w:rPr>
        <w:t xml:space="preserve"> </w:t>
      </w:r>
      <w:r w:rsidR="00186991">
        <w:rPr>
          <w:rFonts w:ascii="Times New Roman" w:hAnsi="Times New Roman"/>
          <w:sz w:val="24"/>
          <w:szCs w:val="24"/>
          <w:lang w:val="ro-RO"/>
        </w:rPr>
        <w:t>cu AM/OI/MEN;</w:t>
      </w:r>
    </w:p>
    <w:p w:rsidR="00186991" w:rsidRPr="00A96F0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ntocme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te situa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iile financiare specifice implement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>rii proiectului (</w:t>
      </w:r>
      <w:r>
        <w:rPr>
          <w:rFonts w:ascii="Times New Roman" w:hAnsi="Times New Roman"/>
          <w:sz w:val="24"/>
          <w:szCs w:val="24"/>
          <w:lang w:val="ro-RO"/>
        </w:rPr>
        <w:t xml:space="preserve">grafic de rambursare, cereri de rambursare, </w:t>
      </w:r>
      <w:r w:rsidR="00A96F0C" w:rsidRPr="00A96F0C">
        <w:rPr>
          <w:rFonts w:ascii="Times New Roman" w:hAnsi="Times New Roman"/>
          <w:sz w:val="24"/>
          <w:szCs w:val="24"/>
          <w:lang w:val="ro-RO"/>
        </w:rPr>
        <w:t xml:space="preserve">cereri de plată, cereri de prefinanțare, fișe de fundamentare ale proiectului, </w:t>
      </w:r>
      <w:r w:rsidRPr="00A96F0C">
        <w:rPr>
          <w:rFonts w:ascii="Times New Roman" w:hAnsi="Times New Roman"/>
          <w:sz w:val="24"/>
          <w:szCs w:val="24"/>
          <w:lang w:val="ro-RO"/>
        </w:rPr>
        <w:t>evidenţa cheltuielilor, previziuni actualizate etc);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Verific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actele justificative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i documentele contabile, cu respectarea formularelor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i regulilor de alc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tuire </w:t>
      </w:r>
      <w:r>
        <w:rPr>
          <w:rFonts w:ascii="Times New Roman" w:hAnsi="Times New Roman"/>
          <w:sz w:val="24"/>
          <w:szCs w:val="24"/>
          <w:lang w:val="ro-RO"/>
        </w:rPr>
        <w:t>şi comp</w:t>
      </w:r>
      <w:r w:rsidRPr="00C801EC">
        <w:rPr>
          <w:rFonts w:ascii="Times New Roman" w:hAnsi="Times New Roman"/>
          <w:sz w:val="24"/>
          <w:szCs w:val="24"/>
          <w:lang w:val="ro-RO"/>
        </w:rPr>
        <w:t>l</w:t>
      </w:r>
      <w:r>
        <w:rPr>
          <w:rFonts w:ascii="Times New Roman" w:hAnsi="Times New Roman"/>
          <w:sz w:val="24"/>
          <w:szCs w:val="24"/>
          <w:lang w:val="ro-RO"/>
        </w:rPr>
        <w:t>e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tare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vigoare;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lastRenderedPageBreak/>
        <w:t>Urm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>re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te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ncadrarea strict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prevederea bugetar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aprobat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pe toate coordonatele clasifica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iei bugetare;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Organizeaz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circuitul documentelor contabile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i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nregistrarea lor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n mod cronologic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i sistematic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eviden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a contabil</w:t>
      </w:r>
      <w:r>
        <w:rPr>
          <w:rFonts w:ascii="Times New Roman" w:hAnsi="Times New Roman"/>
          <w:sz w:val="24"/>
          <w:szCs w:val="24"/>
          <w:lang w:val="ro-RO"/>
        </w:rPr>
        <w:t>ă;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Organizeaz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i exercit</w:t>
      </w:r>
      <w:r>
        <w:rPr>
          <w:rFonts w:ascii="Times New Roman" w:hAnsi="Times New Roman"/>
          <w:sz w:val="24"/>
          <w:szCs w:val="24"/>
          <w:lang w:val="ro-RO"/>
        </w:rPr>
        <w:t>ă viza de con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trol financiar preventiv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conformitate cu dispozi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iile legale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vigoare;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Verific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documenta</w:t>
      </w:r>
      <w:r>
        <w:rPr>
          <w:rFonts w:ascii="Times New Roman" w:hAnsi="Times New Roman"/>
          <w:sz w:val="24"/>
          <w:szCs w:val="24"/>
          <w:lang w:val="ro-RO"/>
        </w:rPr>
        <w:t>ţia î</w:t>
      </w:r>
      <w:r w:rsidRPr="00C801EC">
        <w:rPr>
          <w:rFonts w:ascii="Times New Roman" w:hAnsi="Times New Roman"/>
          <w:sz w:val="24"/>
          <w:szCs w:val="24"/>
          <w:lang w:val="ro-RO"/>
        </w:rPr>
        <w:t>ntocmit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pentru efectuarea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ncas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rilor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i a</w:t>
      </w:r>
      <w:r>
        <w:rPr>
          <w:rFonts w:ascii="Times New Roman" w:hAnsi="Times New Roman"/>
          <w:sz w:val="24"/>
          <w:szCs w:val="24"/>
          <w:lang w:val="ro-RO"/>
        </w:rPr>
        <w:t xml:space="preserve"> plăţ</w:t>
      </w:r>
      <w:r w:rsidRPr="00C801EC">
        <w:rPr>
          <w:rFonts w:ascii="Times New Roman" w:hAnsi="Times New Roman"/>
          <w:sz w:val="24"/>
          <w:szCs w:val="24"/>
          <w:lang w:val="ro-RO"/>
        </w:rPr>
        <w:t>ilor;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Întocmeş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te </w:t>
      </w:r>
      <w:r>
        <w:rPr>
          <w:rFonts w:ascii="Times New Roman" w:hAnsi="Times New Roman"/>
          <w:sz w:val="24"/>
          <w:szCs w:val="24"/>
          <w:lang w:val="ro-RO"/>
        </w:rPr>
        <w:t>s</w:t>
      </w:r>
      <w:r w:rsidRPr="00C801EC">
        <w:rPr>
          <w:rFonts w:ascii="Times New Roman" w:hAnsi="Times New Roman"/>
          <w:sz w:val="24"/>
          <w:szCs w:val="24"/>
          <w:lang w:val="ro-RO"/>
        </w:rPr>
        <w:t>itua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iile financiare trimestrial</w:t>
      </w:r>
      <w:r>
        <w:rPr>
          <w:rFonts w:ascii="Times New Roman" w:hAnsi="Times New Roman"/>
          <w:sz w:val="24"/>
          <w:szCs w:val="24"/>
          <w:lang w:val="ro-RO"/>
        </w:rPr>
        <w:t>e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i anuale;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Verific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="00D00D23">
        <w:rPr>
          <w:rFonts w:ascii="Times New Roman" w:hAnsi="Times New Roman"/>
          <w:sz w:val="24"/>
          <w:szCs w:val="24"/>
          <w:lang w:val="ro-RO"/>
        </w:rPr>
        <w:t xml:space="preserve"> ș</w:t>
      </w:r>
      <w:r w:rsidRPr="00C801EC">
        <w:rPr>
          <w:rFonts w:ascii="Times New Roman" w:hAnsi="Times New Roman"/>
          <w:sz w:val="24"/>
          <w:szCs w:val="24"/>
          <w:lang w:val="ro-RO"/>
        </w:rPr>
        <w:t>tatele de plat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pentru personalul nominalizat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echipa de p</w:t>
      </w:r>
      <w:r>
        <w:rPr>
          <w:rFonts w:ascii="Times New Roman" w:hAnsi="Times New Roman"/>
          <w:sz w:val="24"/>
          <w:szCs w:val="24"/>
          <w:lang w:val="ro-RO"/>
        </w:rPr>
        <w:t xml:space="preserve">roiect la nivelul </w:t>
      </w:r>
      <w:r w:rsidR="00AC58C6">
        <w:rPr>
          <w:rFonts w:ascii="Times New Roman" w:hAnsi="Times New Roman"/>
          <w:sz w:val="24"/>
          <w:szCs w:val="24"/>
          <w:lang w:val="ro-RO"/>
        </w:rPr>
        <w:t>partenerului</w:t>
      </w:r>
      <w:r w:rsidRPr="00C801EC">
        <w:rPr>
          <w:rFonts w:ascii="Times New Roman" w:hAnsi="Times New Roman"/>
          <w:sz w:val="24"/>
          <w:szCs w:val="24"/>
          <w:lang w:val="ro-RO"/>
        </w:rPr>
        <w:t>– ISJ Ialomi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a;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Stabileş</w:t>
      </w:r>
      <w:r w:rsidRPr="00C801EC">
        <w:rPr>
          <w:rFonts w:ascii="Times New Roman" w:hAnsi="Times New Roman"/>
          <w:sz w:val="24"/>
          <w:szCs w:val="24"/>
          <w:lang w:val="ro-RO"/>
        </w:rPr>
        <w:t>te obliga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iile c</w:t>
      </w:r>
      <w:r>
        <w:rPr>
          <w:rFonts w:ascii="Times New Roman" w:hAnsi="Times New Roman"/>
          <w:sz w:val="24"/>
          <w:szCs w:val="24"/>
          <w:lang w:val="ro-RO"/>
        </w:rPr>
        <w:t xml:space="preserve">ătre bugetul statului, </w:t>
      </w:r>
      <w:r w:rsidRPr="00C801EC">
        <w:rPr>
          <w:rFonts w:ascii="Times New Roman" w:hAnsi="Times New Roman"/>
          <w:sz w:val="24"/>
          <w:szCs w:val="24"/>
          <w:lang w:val="ro-RO"/>
        </w:rPr>
        <w:t>asigur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v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>rs</w:t>
      </w:r>
      <w:r>
        <w:rPr>
          <w:rFonts w:ascii="Times New Roman" w:hAnsi="Times New Roman"/>
          <w:sz w:val="24"/>
          <w:szCs w:val="24"/>
          <w:lang w:val="ro-RO"/>
        </w:rPr>
        <w:t>area sumelor respective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î</w:t>
      </w:r>
      <w:r w:rsidRPr="00C801EC">
        <w:rPr>
          <w:rFonts w:ascii="Times New Roman" w:hAnsi="Times New Roman"/>
          <w:sz w:val="24"/>
          <w:szCs w:val="24"/>
          <w:lang w:val="ro-RO"/>
        </w:rPr>
        <w:t>n termenele stabilite</w:t>
      </w:r>
      <w:r>
        <w:rPr>
          <w:rFonts w:ascii="Times New Roman" w:hAnsi="Times New Roman"/>
          <w:sz w:val="24"/>
          <w:szCs w:val="24"/>
          <w:lang w:val="ro-RO"/>
        </w:rPr>
        <w:t xml:space="preserve"> şi întocmeşte declaraţiile către bugetul de stat, CAS, bugetele fondurilor speciale</w:t>
      </w:r>
      <w:r w:rsidRPr="00C801EC">
        <w:rPr>
          <w:rFonts w:ascii="Times New Roman" w:hAnsi="Times New Roman"/>
          <w:sz w:val="24"/>
          <w:szCs w:val="24"/>
          <w:lang w:val="ro-RO"/>
        </w:rPr>
        <w:t>;</w:t>
      </w:r>
    </w:p>
    <w:p w:rsidR="00186991" w:rsidRPr="00C801EC" w:rsidRDefault="00186991" w:rsidP="00186991">
      <w:pPr>
        <w:pStyle w:val="Listparagraf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801EC">
        <w:rPr>
          <w:rFonts w:ascii="Times New Roman" w:hAnsi="Times New Roman"/>
          <w:sz w:val="24"/>
          <w:szCs w:val="24"/>
          <w:lang w:val="ro-RO"/>
        </w:rPr>
        <w:t>P</w:t>
      </w:r>
      <w:r>
        <w:rPr>
          <w:rFonts w:ascii="Times New Roman" w:hAnsi="Times New Roman"/>
          <w:sz w:val="24"/>
          <w:szCs w:val="24"/>
          <w:lang w:val="ro-RO"/>
        </w:rPr>
        <w:t>ăstrează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toate actele justificative de cheltuieli, documente contabile, </w:t>
      </w:r>
      <w:r>
        <w:rPr>
          <w:rFonts w:ascii="Times New Roman" w:hAnsi="Times New Roman"/>
          <w:sz w:val="24"/>
          <w:szCs w:val="24"/>
          <w:lang w:val="ro-RO"/>
        </w:rPr>
        <w:t xml:space="preserve">registre contabile, </w:t>
      </w:r>
      <w:r w:rsidRPr="00C801EC">
        <w:rPr>
          <w:rFonts w:ascii="Times New Roman" w:hAnsi="Times New Roman"/>
          <w:sz w:val="24"/>
          <w:szCs w:val="24"/>
          <w:lang w:val="ro-RO"/>
        </w:rPr>
        <w:t>fi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e, balan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e de verificare 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C801EC">
        <w:rPr>
          <w:rFonts w:ascii="Times New Roman" w:hAnsi="Times New Roman"/>
          <w:sz w:val="24"/>
          <w:szCs w:val="24"/>
          <w:lang w:val="ro-RO"/>
        </w:rPr>
        <w:t>i r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>spunde de arhiva financiar-contabil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C801EC">
        <w:rPr>
          <w:rFonts w:ascii="Times New Roman" w:hAnsi="Times New Roman"/>
          <w:sz w:val="24"/>
          <w:szCs w:val="24"/>
          <w:lang w:val="ro-RO"/>
        </w:rPr>
        <w:t xml:space="preserve"> a proiectului la nivelul </w:t>
      </w:r>
      <w:r w:rsidR="00AC58C6">
        <w:rPr>
          <w:rFonts w:ascii="Times New Roman" w:hAnsi="Times New Roman"/>
          <w:sz w:val="24"/>
          <w:szCs w:val="24"/>
          <w:lang w:val="ro-RO"/>
        </w:rPr>
        <w:t xml:space="preserve">Partenerului </w:t>
      </w:r>
      <w:r w:rsidRPr="00C801EC">
        <w:rPr>
          <w:rFonts w:ascii="Times New Roman" w:hAnsi="Times New Roman"/>
          <w:sz w:val="24"/>
          <w:szCs w:val="24"/>
          <w:lang w:val="ro-RO"/>
        </w:rPr>
        <w:t>– ISJ Ialomi</w:t>
      </w:r>
      <w:r>
        <w:rPr>
          <w:rFonts w:ascii="Times New Roman" w:hAnsi="Times New Roman"/>
          <w:sz w:val="24"/>
          <w:szCs w:val="24"/>
          <w:lang w:val="ro-RO"/>
        </w:rPr>
        <w:t>ţ</w:t>
      </w:r>
      <w:r w:rsidRPr="00C801EC">
        <w:rPr>
          <w:rFonts w:ascii="Times New Roman" w:hAnsi="Times New Roman"/>
          <w:sz w:val="24"/>
          <w:szCs w:val="24"/>
          <w:lang w:val="ro-RO"/>
        </w:rPr>
        <w:t>a;</w:t>
      </w:r>
    </w:p>
    <w:p w:rsidR="00186991" w:rsidRPr="00C801EC" w:rsidRDefault="00186991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lang w:val="it-IT"/>
        </w:rPr>
        <w:t xml:space="preserve">Elaborează </w:t>
      </w:r>
      <w:r w:rsidRPr="00C801EC">
        <w:rPr>
          <w:lang w:val="it-IT"/>
        </w:rPr>
        <w:t xml:space="preserve">rapoarte </w:t>
      </w:r>
      <w:r>
        <w:rPr>
          <w:lang w:val="it-IT"/>
        </w:rPr>
        <w:t xml:space="preserve">proprii </w:t>
      </w:r>
      <w:r w:rsidRPr="00C801EC">
        <w:rPr>
          <w:lang w:val="it-IT"/>
        </w:rPr>
        <w:t xml:space="preserve">lunare de activitate </w:t>
      </w:r>
      <w:r>
        <w:rPr>
          <w:lang w:val="it-IT"/>
        </w:rPr>
        <w:t>ş</w:t>
      </w:r>
      <w:r w:rsidRPr="00C801EC">
        <w:rPr>
          <w:lang w:val="it-IT"/>
        </w:rPr>
        <w:t>i fi</w:t>
      </w:r>
      <w:r>
        <w:rPr>
          <w:lang w:val="it-IT"/>
        </w:rPr>
        <w:t>ş</w:t>
      </w:r>
      <w:r w:rsidRPr="00C801EC">
        <w:rPr>
          <w:lang w:val="it-IT"/>
        </w:rPr>
        <w:t>e individuale de pontaj;</w:t>
      </w:r>
    </w:p>
    <w:p w:rsidR="00186991" w:rsidRPr="00A55FAD" w:rsidRDefault="00186991" w:rsidP="00186991">
      <w:pPr>
        <w:numPr>
          <w:ilvl w:val="0"/>
          <w:numId w:val="27"/>
        </w:numPr>
        <w:tabs>
          <w:tab w:val="num" w:pos="720"/>
        </w:tabs>
        <w:autoSpaceDN w:val="0"/>
        <w:jc w:val="both"/>
        <w:rPr>
          <w:lang w:val="it-IT"/>
        </w:rPr>
      </w:pPr>
      <w:r w:rsidRPr="00A55FAD">
        <w:rPr>
          <w:lang w:val="it-IT"/>
        </w:rPr>
        <w:t>Contribuie la asigurarea unui climat de responsabilitate în cadrul echipei de proiect;</w:t>
      </w:r>
    </w:p>
    <w:p w:rsidR="00186991" w:rsidRDefault="00186991" w:rsidP="00186991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lang w:val="it-IT"/>
        </w:rPr>
      </w:pPr>
      <w:r w:rsidRPr="00C801EC">
        <w:rPr>
          <w:color w:val="000000"/>
          <w:lang w:val="it-IT"/>
        </w:rPr>
        <w:t>Cunoaşte şi aplică prevederile legale specifice proiectelor europene;</w:t>
      </w:r>
    </w:p>
    <w:p w:rsidR="00A96F0C" w:rsidRPr="00A96F0C" w:rsidRDefault="00A96F0C" w:rsidP="00A96F0C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lang w:val="it-IT"/>
        </w:rPr>
      </w:pPr>
      <w:r w:rsidRPr="00A96F0C">
        <w:rPr>
          <w:lang w:val="it-IT"/>
        </w:rPr>
        <w:t>Susține misiunile de control, verificare și audit cu privire la managementul financiar al proiectului efectuate de către organismele cu competențe în domeniu, conform reglementărilor legale;</w:t>
      </w:r>
    </w:p>
    <w:p w:rsidR="00CB55DE" w:rsidRPr="00186991" w:rsidRDefault="00CB55DE" w:rsidP="00CB55DE">
      <w:pPr>
        <w:pStyle w:val="ListParagraph"/>
        <w:numPr>
          <w:ilvl w:val="0"/>
          <w:numId w:val="27"/>
        </w:numPr>
        <w:jc w:val="both"/>
      </w:pPr>
      <w:r w:rsidRPr="0020396A">
        <w:t>Realizează orice altă sarcină menită să ducă la atingerea obiectivelor proiectului</w:t>
      </w:r>
      <w:r>
        <w:t xml:space="preserve"> dispusă de managerul de proiect.</w:t>
      </w:r>
    </w:p>
    <w:p w:rsidR="002577B9" w:rsidRDefault="002577B9" w:rsidP="001A23BA">
      <w:pPr>
        <w:pStyle w:val="Heading7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</w:pPr>
      <w:r w:rsidRPr="0020396A">
        <w:rPr>
          <w:rFonts w:ascii="Times New Roman" w:eastAsia="Times New Roman" w:hAnsi="Times New Roman" w:cs="Times New Roman"/>
          <w:b/>
          <w:i w:val="0"/>
          <w:color w:val="404040"/>
          <w:lang w:val="fr-FR"/>
        </w:rPr>
        <w:t>CERINŢELE POSTULUI</w:t>
      </w:r>
    </w:p>
    <w:p w:rsidR="001A23BA" w:rsidRPr="001A23BA" w:rsidRDefault="001A23BA" w:rsidP="001A23BA">
      <w:pPr>
        <w:pStyle w:val="ListParagraph"/>
        <w:numPr>
          <w:ilvl w:val="0"/>
          <w:numId w:val="33"/>
        </w:numPr>
        <w:rPr>
          <w:lang w:val="fr-FR"/>
        </w:rPr>
      </w:pPr>
    </w:p>
    <w:p w:rsidR="002577B9" w:rsidRPr="0020396A" w:rsidRDefault="002577B9" w:rsidP="002577B9">
      <w:pPr>
        <w:numPr>
          <w:ilvl w:val="0"/>
          <w:numId w:val="13"/>
        </w:numPr>
        <w:tabs>
          <w:tab w:val="num" w:pos="748"/>
        </w:tabs>
        <w:ind w:left="748" w:hanging="748"/>
        <w:rPr>
          <w:b/>
          <w:lang w:val="fr-FR"/>
        </w:rPr>
      </w:pPr>
      <w:proofErr w:type="spellStart"/>
      <w:r w:rsidRPr="0020396A">
        <w:rPr>
          <w:b/>
          <w:lang w:val="fr-FR"/>
        </w:rPr>
        <w:t>Competenţă</w:t>
      </w:r>
      <w:proofErr w:type="spellEnd"/>
      <w:r w:rsidRPr="0020396A">
        <w:rPr>
          <w:b/>
          <w:lang w:val="fr-FR"/>
        </w:rPr>
        <w:t xml:space="preserve"> </w:t>
      </w:r>
      <w:proofErr w:type="spellStart"/>
      <w:r w:rsidRPr="0020396A">
        <w:rPr>
          <w:b/>
          <w:lang w:val="fr-FR"/>
        </w:rPr>
        <w:t>profesională</w:t>
      </w:r>
      <w:proofErr w:type="spellEnd"/>
      <w:r w:rsidRPr="0020396A">
        <w:rPr>
          <w:b/>
          <w:lang w:val="fr-FR"/>
        </w:rPr>
        <w:t>:</w:t>
      </w:r>
    </w:p>
    <w:p w:rsidR="002577B9" w:rsidRPr="0020396A" w:rsidRDefault="002577B9" w:rsidP="002577B9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studii superioare</w:t>
      </w:r>
      <w:r w:rsidR="00DC2982">
        <w:t xml:space="preserve"> </w:t>
      </w:r>
      <w:r w:rsidR="0050564E">
        <w:t>î</w:t>
      </w:r>
      <w:r w:rsidR="00DC2982">
        <w:t>n do</w:t>
      </w:r>
      <w:r>
        <w:t>m</w:t>
      </w:r>
      <w:r w:rsidR="00DC2982">
        <w:t>e</w:t>
      </w:r>
      <w:r>
        <w:t>niul economic</w:t>
      </w:r>
      <w:r w:rsidRPr="0020396A">
        <w:t xml:space="preserve">; </w:t>
      </w:r>
    </w:p>
    <w:p w:rsidR="002577B9" w:rsidRPr="0020396A" w:rsidRDefault="0050564E" w:rsidP="002577B9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>
        <w:t>experiență î</w:t>
      </w:r>
      <w:r w:rsidR="002577B9" w:rsidRPr="0020396A">
        <w:t>n domeniu</w:t>
      </w:r>
      <w:r w:rsidR="002577B9">
        <w:t xml:space="preserve"> </w:t>
      </w:r>
      <w:r w:rsidR="002577B9" w:rsidRPr="0020396A">
        <w:t>;</w:t>
      </w:r>
    </w:p>
    <w:p w:rsidR="002577B9" w:rsidRPr="0020396A" w:rsidRDefault="002577B9" w:rsidP="002577B9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cunoştinţe operare PC (MS Office / Excel,Word, Power Point, etc);</w:t>
      </w:r>
    </w:p>
    <w:p w:rsidR="002577B9" w:rsidRPr="0020396A" w:rsidRDefault="002577B9" w:rsidP="002577B9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>cunoaşterea activităţilor şi proceselor specifice domeniului managementului de proiect</w:t>
      </w:r>
      <w:r>
        <w:t>,</w:t>
      </w:r>
      <w:r w:rsidR="00DC2982">
        <w:t xml:space="preserve"> activit</w:t>
      </w:r>
      <w:r w:rsidR="0050564E">
        <w:t>ăț</w:t>
      </w:r>
      <w:r w:rsidR="00DC2982">
        <w:t>ii financiar-contabile</w:t>
      </w:r>
      <w:r w:rsidRPr="0020396A">
        <w:t>;</w:t>
      </w:r>
    </w:p>
    <w:p w:rsidR="002577B9" w:rsidRDefault="002577B9" w:rsidP="002577B9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 xml:space="preserve">buna cunoaştere a mecanismelor </w:t>
      </w:r>
      <w:r w:rsidR="0050564E">
        <w:t>ș</w:t>
      </w:r>
      <w:r w:rsidRPr="0020396A">
        <w:t>i politicilor europene;</w:t>
      </w:r>
    </w:p>
    <w:p w:rsidR="002577B9" w:rsidRPr="0020396A" w:rsidRDefault="002577B9" w:rsidP="002577B9">
      <w:pPr>
        <w:numPr>
          <w:ilvl w:val="0"/>
          <w:numId w:val="14"/>
        </w:numPr>
        <w:tabs>
          <w:tab w:val="num" w:pos="1080"/>
        </w:tabs>
        <w:ind w:left="1080" w:hanging="360"/>
        <w:jc w:val="both"/>
      </w:pPr>
      <w:r w:rsidRPr="0020396A">
        <w:t xml:space="preserve">experienţă practică în întocmirea de rapoarte de planificare, de lucru, de activităţi </w:t>
      </w:r>
      <w:r w:rsidR="0050564E">
        <w:t>ș</w:t>
      </w:r>
      <w:r w:rsidRPr="0020396A">
        <w:t>i de evaluare;</w:t>
      </w:r>
    </w:p>
    <w:p w:rsidR="002577B9" w:rsidRPr="0020396A" w:rsidRDefault="002577B9" w:rsidP="002577B9">
      <w:pPr>
        <w:ind w:left="1080"/>
        <w:jc w:val="both"/>
      </w:pPr>
    </w:p>
    <w:p w:rsidR="002577B9" w:rsidRPr="0020396A" w:rsidRDefault="002577B9" w:rsidP="002577B9">
      <w:pPr>
        <w:rPr>
          <w:b/>
        </w:rPr>
      </w:pPr>
      <w:r w:rsidRPr="0020396A">
        <w:rPr>
          <w:b/>
        </w:rPr>
        <w:t>2.</w:t>
      </w:r>
      <w:r w:rsidRPr="0020396A">
        <w:rPr>
          <w:b/>
        </w:rPr>
        <w:tab/>
        <w:t xml:space="preserve"> Calităţi şi aptitudini: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eastAsia="en-GB"/>
        </w:rPr>
      </w:pPr>
      <w:r w:rsidRPr="0020396A">
        <w:rPr>
          <w:lang w:eastAsia="en-GB"/>
        </w:rPr>
        <w:t>capacitate de evaluare, analiză şi sinteză;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eastAsia="en-GB"/>
        </w:rPr>
      </w:pPr>
      <w:r w:rsidRPr="0020396A">
        <w:rPr>
          <w:lang w:eastAsia="en-GB"/>
        </w:rPr>
        <w:t>spirit de observaţie, simţ organizatoric, prestanţă, tact şi discernământ;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de a lucra sub presiunea timpului, abilitate în comunicare;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es-ES" w:eastAsia="en-GB"/>
        </w:rPr>
      </w:pPr>
      <w:r w:rsidRPr="0020396A">
        <w:rPr>
          <w:lang w:val="es-ES" w:eastAsia="en-GB"/>
        </w:rPr>
        <w:t xml:space="preserve">de a lucra </w:t>
      </w:r>
      <w:proofErr w:type="spellStart"/>
      <w:r w:rsidRPr="0020396A">
        <w:rPr>
          <w:lang w:val="es-ES" w:eastAsia="en-GB"/>
        </w:rPr>
        <w:t>în</w:t>
      </w:r>
      <w:proofErr w:type="spellEnd"/>
      <w:r w:rsidRPr="0020396A">
        <w:rPr>
          <w:lang w:val="es-ES" w:eastAsia="en-GB"/>
        </w:rPr>
        <w:t xml:space="preserve"> </w:t>
      </w:r>
      <w:proofErr w:type="spellStart"/>
      <w:r w:rsidRPr="0020396A">
        <w:rPr>
          <w:lang w:val="es-ES" w:eastAsia="en-GB"/>
        </w:rPr>
        <w:t>echipă</w:t>
      </w:r>
      <w:proofErr w:type="spellEnd"/>
      <w:r w:rsidRPr="0020396A">
        <w:rPr>
          <w:lang w:val="es-ES" w:eastAsia="en-GB"/>
        </w:rPr>
        <w:t xml:space="preserve">, </w:t>
      </w:r>
      <w:proofErr w:type="spellStart"/>
      <w:r w:rsidRPr="0020396A">
        <w:rPr>
          <w:lang w:val="es-ES" w:eastAsia="en-GB"/>
        </w:rPr>
        <w:t>bun</w:t>
      </w:r>
      <w:proofErr w:type="spellEnd"/>
      <w:r w:rsidRPr="0020396A">
        <w:rPr>
          <w:lang w:val="es-ES" w:eastAsia="en-GB"/>
        </w:rPr>
        <w:t xml:space="preserve"> </w:t>
      </w:r>
      <w:proofErr w:type="spellStart"/>
      <w:r w:rsidRPr="0020396A">
        <w:rPr>
          <w:lang w:val="es-ES" w:eastAsia="en-GB"/>
        </w:rPr>
        <w:t>negociator</w:t>
      </w:r>
      <w:proofErr w:type="spellEnd"/>
      <w:r w:rsidRPr="0020396A">
        <w:rPr>
          <w:lang w:val="es-ES" w:eastAsia="en-GB"/>
        </w:rPr>
        <w:t>;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spontaneitate, operativitate în luarea deciziilor;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organizată şi atentă la detalii;</w:t>
      </w:r>
    </w:p>
    <w:p w:rsidR="002577B9" w:rsidRPr="0020396A" w:rsidRDefault="002577B9" w:rsidP="002577B9">
      <w:pPr>
        <w:numPr>
          <w:ilvl w:val="0"/>
          <w:numId w:val="15"/>
        </w:numPr>
        <w:tabs>
          <w:tab w:val="num" w:pos="1080"/>
        </w:tabs>
        <w:autoSpaceDE w:val="0"/>
        <w:autoSpaceDN w:val="0"/>
        <w:adjustRightInd w:val="0"/>
        <w:ind w:left="1080" w:hanging="360"/>
        <w:rPr>
          <w:lang w:val="it-IT" w:eastAsia="en-GB"/>
        </w:rPr>
      </w:pPr>
      <w:r w:rsidRPr="0020396A">
        <w:rPr>
          <w:lang w:val="it-IT" w:eastAsia="en-GB"/>
        </w:rPr>
        <w:t>rezistentă la stres şi oboseală.</w:t>
      </w:r>
    </w:p>
    <w:p w:rsidR="002577B9" w:rsidRPr="0020396A" w:rsidRDefault="002577B9" w:rsidP="002577B9">
      <w:pPr>
        <w:autoSpaceDE w:val="0"/>
        <w:autoSpaceDN w:val="0"/>
        <w:adjustRightInd w:val="0"/>
        <w:ind w:left="1080"/>
        <w:rPr>
          <w:lang w:val="it-IT" w:eastAsia="en-GB"/>
        </w:rPr>
      </w:pPr>
    </w:p>
    <w:p w:rsidR="002577B9" w:rsidRPr="0020396A" w:rsidRDefault="002577B9" w:rsidP="002577B9">
      <w:pPr>
        <w:rPr>
          <w:b/>
          <w:lang w:val="it-IT"/>
        </w:rPr>
      </w:pPr>
      <w:r w:rsidRPr="0020396A">
        <w:rPr>
          <w:b/>
          <w:lang w:val="it-IT"/>
        </w:rPr>
        <w:t xml:space="preserve"> 3.        Cerinţe specifice:</w:t>
      </w:r>
    </w:p>
    <w:p w:rsidR="002577B9" w:rsidRPr="0020396A" w:rsidRDefault="002577B9" w:rsidP="002577B9">
      <w:pPr>
        <w:numPr>
          <w:ilvl w:val="0"/>
          <w:numId w:val="16"/>
        </w:numPr>
        <w:tabs>
          <w:tab w:val="num" w:pos="1080"/>
        </w:tabs>
        <w:ind w:left="1080" w:hanging="360"/>
        <w:jc w:val="both"/>
        <w:rPr>
          <w:lang w:eastAsia="en-US"/>
        </w:rPr>
      </w:pPr>
      <w:r w:rsidRPr="0020396A">
        <w:t>cunoaşterea tehnicilor de planificare, organizare şi îndrumare;</w:t>
      </w:r>
    </w:p>
    <w:p w:rsidR="002577B9" w:rsidRPr="0020396A" w:rsidRDefault="002577B9" w:rsidP="002577B9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legislaţiei financiare si a achiziţiilor publice, a legislaţiei muncii în vigoare;</w:t>
      </w:r>
    </w:p>
    <w:p w:rsidR="002577B9" w:rsidRPr="0020396A" w:rsidRDefault="002577B9" w:rsidP="002577B9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cunoaşterea tehnicilor de îmbunătăţire a calităţii;</w:t>
      </w:r>
    </w:p>
    <w:p w:rsidR="002577B9" w:rsidRPr="0020396A" w:rsidRDefault="002577B9" w:rsidP="002577B9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lastRenderedPageBreak/>
        <w:t>cunoaşterea domeniului proiectului;</w:t>
      </w:r>
    </w:p>
    <w:p w:rsidR="001A23BA" w:rsidRPr="001A23BA" w:rsidRDefault="002577B9" w:rsidP="00D00D23">
      <w:pPr>
        <w:numPr>
          <w:ilvl w:val="0"/>
          <w:numId w:val="16"/>
        </w:numPr>
        <w:tabs>
          <w:tab w:val="num" w:pos="1080"/>
        </w:tabs>
        <w:ind w:left="1080" w:hanging="360"/>
        <w:jc w:val="both"/>
      </w:pPr>
      <w:r w:rsidRPr="0020396A">
        <w:t>asumarea răspunderii profesionale.</w:t>
      </w:r>
      <w:r w:rsidR="00186991" w:rsidRPr="00D00D23">
        <w:rPr>
          <w:rFonts w:ascii="Times" w:hAnsi="Times"/>
          <w:b/>
          <w:sz w:val="22"/>
          <w:szCs w:val="22"/>
        </w:rPr>
        <w:t xml:space="preserve">         </w:t>
      </w:r>
    </w:p>
    <w:p w:rsidR="001A23BA" w:rsidRDefault="001A23BA" w:rsidP="001A23BA">
      <w:pPr>
        <w:jc w:val="both"/>
        <w:rPr>
          <w:rFonts w:ascii="Times" w:hAnsi="Times"/>
          <w:b/>
          <w:sz w:val="22"/>
          <w:szCs w:val="22"/>
        </w:rPr>
      </w:pPr>
    </w:p>
    <w:p w:rsidR="00186991" w:rsidRPr="00D00D23" w:rsidRDefault="00186991" w:rsidP="001A23BA">
      <w:pPr>
        <w:jc w:val="both"/>
      </w:pPr>
      <w:r w:rsidRPr="00D00D23">
        <w:rPr>
          <w:rFonts w:ascii="Times" w:hAnsi="Times"/>
          <w:b/>
          <w:sz w:val="22"/>
          <w:szCs w:val="22"/>
        </w:rPr>
        <w:t xml:space="preserve">                                                                     </w:t>
      </w:r>
    </w:p>
    <w:tbl>
      <w:tblPr>
        <w:tblW w:w="10178" w:type="dxa"/>
        <w:tblLook w:val="04A0" w:firstRow="1" w:lastRow="0" w:firstColumn="1" w:lastColumn="0" w:noHBand="0" w:noVBand="1"/>
      </w:tblPr>
      <w:tblGrid>
        <w:gridCol w:w="3537"/>
        <w:gridCol w:w="2918"/>
        <w:gridCol w:w="3723"/>
      </w:tblGrid>
      <w:tr w:rsidR="00186991" w:rsidRPr="00D00D23" w:rsidTr="00D00D23">
        <w:trPr>
          <w:trHeight w:val="1400"/>
        </w:trPr>
        <w:tc>
          <w:tcPr>
            <w:tcW w:w="0" w:type="auto"/>
            <w:shd w:val="clear" w:color="auto" w:fill="auto"/>
          </w:tcPr>
          <w:p w:rsidR="00186991" w:rsidRPr="00D00D23" w:rsidRDefault="00186991" w:rsidP="00255C3E">
            <w:pPr>
              <w:jc w:val="both"/>
              <w:rPr>
                <w:b/>
              </w:rPr>
            </w:pPr>
            <w:r w:rsidRPr="00D00D23">
              <w:rPr>
                <w:b/>
              </w:rPr>
              <w:t>Ediţie / Data elaborării:</w:t>
            </w:r>
          </w:p>
          <w:p w:rsidR="00D00D23" w:rsidRPr="00D00D23" w:rsidRDefault="00D00D23" w:rsidP="00255C3E">
            <w:pPr>
              <w:jc w:val="both"/>
              <w:rPr>
                <w:b/>
              </w:rPr>
            </w:pPr>
          </w:p>
          <w:p w:rsidR="00186991" w:rsidRPr="00D00D23" w:rsidRDefault="00AC58C6" w:rsidP="00D00D2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86991" w:rsidRPr="00D00D23" w:rsidRDefault="00186991" w:rsidP="00255C3E">
            <w:pPr>
              <w:jc w:val="both"/>
              <w:rPr>
                <w:b/>
              </w:rPr>
            </w:pPr>
            <w:r w:rsidRPr="00D00D23">
              <w:rPr>
                <w:b/>
              </w:rPr>
              <w:t>Ocupantul postului</w:t>
            </w:r>
          </w:p>
          <w:p w:rsidR="00D00D23" w:rsidRPr="00D00D23" w:rsidRDefault="00186991" w:rsidP="00255C3E">
            <w:pPr>
              <w:jc w:val="both"/>
              <w:rPr>
                <w:b/>
              </w:rPr>
            </w:pPr>
            <w:r w:rsidRPr="00D00D23">
              <w:rPr>
                <w:b/>
              </w:rPr>
              <w:t>Nume, semnătură</w:t>
            </w:r>
          </w:p>
          <w:p w:rsidR="00186991" w:rsidRPr="00D00D23" w:rsidRDefault="00AC58C6" w:rsidP="00D00D2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186991" w:rsidRPr="00AC58C6" w:rsidRDefault="00D00D23" w:rsidP="00255C3E">
            <w:pPr>
              <w:jc w:val="both"/>
              <w:rPr>
                <w:b/>
              </w:rPr>
            </w:pPr>
            <w:r w:rsidRPr="00AC58C6">
              <w:rPr>
                <w:b/>
                <w:i/>
              </w:rPr>
              <w:t xml:space="preserve">           </w:t>
            </w:r>
            <w:r w:rsidR="00186991" w:rsidRPr="00AC58C6">
              <w:rPr>
                <w:b/>
              </w:rPr>
              <w:t xml:space="preserve">Reprezentant legal </w:t>
            </w:r>
          </w:p>
          <w:p w:rsidR="00D00D23" w:rsidRPr="00AC58C6" w:rsidRDefault="00D00D23" w:rsidP="00255C3E">
            <w:pPr>
              <w:jc w:val="both"/>
              <w:rPr>
                <w:b/>
              </w:rPr>
            </w:pPr>
            <w:r w:rsidRPr="00AC58C6">
              <w:rPr>
                <w:b/>
              </w:rPr>
              <w:t xml:space="preserve">          </w:t>
            </w:r>
            <w:r w:rsidR="00186991" w:rsidRPr="00AC58C6">
              <w:rPr>
                <w:b/>
              </w:rPr>
              <w:t xml:space="preserve">Nume, semnătură  </w:t>
            </w:r>
          </w:p>
          <w:p w:rsidR="00186991" w:rsidRPr="00AC58C6" w:rsidRDefault="00AC58C6" w:rsidP="00D00D23">
            <w:pPr>
              <w:jc w:val="center"/>
              <w:rPr>
                <w:b/>
                <w:i/>
              </w:rPr>
            </w:pPr>
            <w:r w:rsidRPr="00AC58C6">
              <w:rPr>
                <w:b/>
                <w:i/>
              </w:rPr>
              <w:t xml:space="preserve"> </w:t>
            </w:r>
          </w:p>
        </w:tc>
      </w:tr>
    </w:tbl>
    <w:p w:rsidR="00D00D23" w:rsidRDefault="00D00D23" w:rsidP="00186991">
      <w:pPr>
        <w:pStyle w:val="Heading1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Default="00AC58C6" w:rsidP="00AC58C6">
      <w:pPr>
        <w:rPr>
          <w:lang w:val="it-IT" w:bidi="en-US"/>
        </w:rPr>
      </w:pPr>
    </w:p>
    <w:p w:rsidR="00AC58C6" w:rsidRPr="00AC58C6" w:rsidRDefault="00AC58C6" w:rsidP="00AC58C6">
      <w:pPr>
        <w:rPr>
          <w:lang w:val="it-IT" w:bidi="en-US"/>
        </w:rPr>
      </w:pPr>
    </w:p>
    <w:sectPr w:rsidR="00AC58C6" w:rsidRPr="00AC58C6" w:rsidSect="00CB55DE">
      <w:headerReference w:type="default" r:id="rId9"/>
      <w:pgSz w:w="12240" w:h="15840"/>
      <w:pgMar w:top="1134" w:right="567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ED" w:rsidRDefault="00864BED" w:rsidP="00310983">
      <w:r>
        <w:separator/>
      </w:r>
    </w:p>
  </w:endnote>
  <w:endnote w:type="continuationSeparator" w:id="0">
    <w:p w:rsidR="00864BED" w:rsidRDefault="00864BED" w:rsidP="0031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ED" w:rsidRDefault="00864BED" w:rsidP="00310983">
      <w:r>
        <w:separator/>
      </w:r>
    </w:p>
  </w:footnote>
  <w:footnote w:type="continuationSeparator" w:id="0">
    <w:p w:rsidR="00864BED" w:rsidRDefault="00864BED" w:rsidP="00310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05" w:rsidRPr="0020396A" w:rsidRDefault="00D52605" w:rsidP="0020396A">
    <w:pPr>
      <w:tabs>
        <w:tab w:val="left" w:pos="2612"/>
      </w:tabs>
      <w:ind w:firstLine="1440"/>
      <w:rPr>
        <w:rFonts w:asciiTheme="majorHAnsi" w:hAnsiTheme="maj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EF7"/>
    <w:multiLevelType w:val="hybridMultilevel"/>
    <w:tmpl w:val="D3002AF0"/>
    <w:lvl w:ilvl="0" w:tplc="04180019">
      <w:start w:val="12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F611594"/>
    <w:multiLevelType w:val="hybridMultilevel"/>
    <w:tmpl w:val="D3D06290"/>
    <w:lvl w:ilvl="0" w:tplc="3E025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94A18"/>
    <w:multiLevelType w:val="hybridMultilevel"/>
    <w:tmpl w:val="555C2C5C"/>
    <w:lvl w:ilvl="0" w:tplc="D41E3F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80EC0"/>
    <w:multiLevelType w:val="hybridMultilevel"/>
    <w:tmpl w:val="CB504B9A"/>
    <w:lvl w:ilvl="0" w:tplc="DC264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06ED3"/>
    <w:multiLevelType w:val="hybridMultilevel"/>
    <w:tmpl w:val="D362D89C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30031AD4"/>
    <w:multiLevelType w:val="hybridMultilevel"/>
    <w:tmpl w:val="4BCC3E18"/>
    <w:lvl w:ilvl="0" w:tplc="70DE7C98">
      <w:start w:val="9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1235298"/>
    <w:multiLevelType w:val="hybridMultilevel"/>
    <w:tmpl w:val="28140BE0"/>
    <w:lvl w:ilvl="0" w:tplc="738C53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235F89"/>
    <w:multiLevelType w:val="hybridMultilevel"/>
    <w:tmpl w:val="DD2435E4"/>
    <w:lvl w:ilvl="0" w:tplc="8026A992">
      <w:start w:val="12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F70927"/>
    <w:multiLevelType w:val="hybridMultilevel"/>
    <w:tmpl w:val="E55EEC32"/>
    <w:lvl w:ilvl="0" w:tplc="839A1D0E">
      <w:start w:val="12"/>
      <w:numFmt w:val="lowerLetter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6683740"/>
    <w:multiLevelType w:val="hybridMultilevel"/>
    <w:tmpl w:val="1324A5C0"/>
    <w:lvl w:ilvl="0" w:tplc="9D901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C2F"/>
    <w:multiLevelType w:val="hybridMultilevel"/>
    <w:tmpl w:val="117C0288"/>
    <w:lvl w:ilvl="0" w:tplc="04180019">
      <w:start w:val="1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C4AF1"/>
    <w:multiLevelType w:val="hybridMultilevel"/>
    <w:tmpl w:val="69E29382"/>
    <w:lvl w:ilvl="0" w:tplc="E348D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7">
    <w:nsid w:val="53175137"/>
    <w:multiLevelType w:val="hybridMultilevel"/>
    <w:tmpl w:val="03A2D67E"/>
    <w:lvl w:ilvl="0" w:tplc="62421932">
      <w:start w:val="1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533F4C31"/>
    <w:multiLevelType w:val="hybridMultilevel"/>
    <w:tmpl w:val="80DAB396"/>
    <w:lvl w:ilvl="0" w:tplc="0409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4B7193"/>
    <w:multiLevelType w:val="hybridMultilevel"/>
    <w:tmpl w:val="880A7CF6"/>
    <w:lvl w:ilvl="0" w:tplc="88861762">
      <w:start w:val="7"/>
      <w:numFmt w:val="lowerLetter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A1C2541"/>
    <w:multiLevelType w:val="hybridMultilevel"/>
    <w:tmpl w:val="090C758A"/>
    <w:lvl w:ilvl="0" w:tplc="C53284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D7D6D6D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16197F"/>
    <w:multiLevelType w:val="hybridMultilevel"/>
    <w:tmpl w:val="E5C09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2243E"/>
    <w:multiLevelType w:val="hybridMultilevel"/>
    <w:tmpl w:val="EA8A4E3E"/>
    <w:lvl w:ilvl="0" w:tplc="906058D2">
      <w:start w:val="3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E20AE0"/>
    <w:multiLevelType w:val="hybridMultilevel"/>
    <w:tmpl w:val="B38EE938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4003D"/>
    <w:multiLevelType w:val="hybridMultilevel"/>
    <w:tmpl w:val="4F58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B24391"/>
    <w:multiLevelType w:val="hybridMultilevel"/>
    <w:tmpl w:val="54BAEBFA"/>
    <w:lvl w:ilvl="0" w:tplc="B57C05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22D0D"/>
    <w:multiLevelType w:val="multilevel"/>
    <w:tmpl w:val="FEB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237111"/>
    <w:multiLevelType w:val="hybridMultilevel"/>
    <w:tmpl w:val="BA1E8C5C"/>
    <w:lvl w:ilvl="0" w:tplc="04180019">
      <w:start w:val="7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A2789"/>
    <w:multiLevelType w:val="hybridMultilevel"/>
    <w:tmpl w:val="12C44A4A"/>
    <w:lvl w:ilvl="0" w:tplc="2F844A0C">
      <w:start w:val="6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A793FBB"/>
    <w:multiLevelType w:val="hybridMultilevel"/>
    <w:tmpl w:val="62A83566"/>
    <w:lvl w:ilvl="0" w:tplc="1842FFCA">
      <w:start w:val="1"/>
      <w:numFmt w:val="bullet"/>
      <w:lvlText w:val=""/>
      <w:lvlJc w:val="left"/>
      <w:pPr>
        <w:tabs>
          <w:tab w:val="num" w:pos="2353"/>
        </w:tabs>
        <w:ind w:left="2353" w:hanging="33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3F41D2"/>
    <w:multiLevelType w:val="hybridMultilevel"/>
    <w:tmpl w:val="B7CA7966"/>
    <w:lvl w:ilvl="0" w:tplc="F5F8CDF4">
      <w:start w:val="1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D66029E"/>
    <w:multiLevelType w:val="singleLevel"/>
    <w:tmpl w:val="3C8E6C4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</w:num>
  <w:num w:numId="2">
    <w:abstractNumId w:val="24"/>
  </w:num>
  <w:num w:numId="3">
    <w:abstractNumId w:val="8"/>
  </w:num>
  <w:num w:numId="4">
    <w:abstractNumId w:val="5"/>
  </w:num>
  <w:num w:numId="5">
    <w:abstractNumId w:val="16"/>
  </w:num>
  <w:num w:numId="6">
    <w:abstractNumId w:val="2"/>
  </w:num>
  <w:num w:numId="7">
    <w:abstractNumId w:val="23"/>
  </w:num>
  <w:num w:numId="8">
    <w:abstractNumId w:val="10"/>
  </w:num>
  <w:num w:numId="9">
    <w:abstractNumId w:val="28"/>
  </w:num>
  <w:num w:numId="10">
    <w:abstractNumId w:val="4"/>
  </w:num>
  <w:num w:numId="11">
    <w:abstractNumId w:val="33"/>
    <w:lvlOverride w:ilvl="0">
      <w:startOverride w:val="3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3"/>
  </w:num>
  <w:num w:numId="19">
    <w:abstractNumId w:val="6"/>
  </w:num>
  <w:num w:numId="20">
    <w:abstractNumId w:val="9"/>
  </w:num>
  <w:num w:numId="21">
    <w:abstractNumId w:val="32"/>
  </w:num>
  <w:num w:numId="22">
    <w:abstractNumId w:val="17"/>
  </w:num>
  <w:num w:numId="23">
    <w:abstractNumId w:val="14"/>
  </w:num>
  <w:num w:numId="24">
    <w:abstractNumId w:val="12"/>
  </w:num>
  <w:num w:numId="25">
    <w:abstractNumId w:val="1"/>
  </w:num>
  <w:num w:numId="26">
    <w:abstractNumId w:val="11"/>
  </w:num>
  <w:num w:numId="27">
    <w:abstractNumId w:val="26"/>
  </w:num>
  <w:num w:numId="28">
    <w:abstractNumId w:val="22"/>
  </w:num>
  <w:num w:numId="29">
    <w:abstractNumId w:val="30"/>
  </w:num>
  <w:num w:numId="30">
    <w:abstractNumId w:val="19"/>
  </w:num>
  <w:num w:numId="31">
    <w:abstractNumId w:val="29"/>
  </w:num>
  <w:num w:numId="32">
    <w:abstractNumId w:val="3"/>
  </w:num>
  <w:num w:numId="33">
    <w:abstractNumId w:val="15"/>
  </w:num>
  <w:num w:numId="34">
    <w:abstractNumId w:val="27"/>
  </w:num>
  <w:num w:numId="35">
    <w:abstractNumId w:val="2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56"/>
    <w:rsid w:val="00006A93"/>
    <w:rsid w:val="000075CA"/>
    <w:rsid w:val="00007BD8"/>
    <w:rsid w:val="00013DA6"/>
    <w:rsid w:val="00023B5E"/>
    <w:rsid w:val="000310C3"/>
    <w:rsid w:val="00035843"/>
    <w:rsid w:val="000441CA"/>
    <w:rsid w:val="00057132"/>
    <w:rsid w:val="000656F7"/>
    <w:rsid w:val="0007438E"/>
    <w:rsid w:val="00081438"/>
    <w:rsid w:val="000854DC"/>
    <w:rsid w:val="000B063A"/>
    <w:rsid w:val="000B0884"/>
    <w:rsid w:val="000B4A04"/>
    <w:rsid w:val="000C15E1"/>
    <w:rsid w:val="000E6DED"/>
    <w:rsid w:val="000F0FDB"/>
    <w:rsid w:val="000F7735"/>
    <w:rsid w:val="00117451"/>
    <w:rsid w:val="00123518"/>
    <w:rsid w:val="001313AB"/>
    <w:rsid w:val="00152D60"/>
    <w:rsid w:val="001801AA"/>
    <w:rsid w:val="0018115C"/>
    <w:rsid w:val="00182DC3"/>
    <w:rsid w:val="001843D0"/>
    <w:rsid w:val="00186991"/>
    <w:rsid w:val="001915DA"/>
    <w:rsid w:val="001927F3"/>
    <w:rsid w:val="001943A8"/>
    <w:rsid w:val="001A23BA"/>
    <w:rsid w:val="001B1AB7"/>
    <w:rsid w:val="001C4964"/>
    <w:rsid w:val="001C57BE"/>
    <w:rsid w:val="001E61C8"/>
    <w:rsid w:val="0020396A"/>
    <w:rsid w:val="00205FAD"/>
    <w:rsid w:val="00212765"/>
    <w:rsid w:val="00223585"/>
    <w:rsid w:val="002263FC"/>
    <w:rsid w:val="002312A7"/>
    <w:rsid w:val="00244882"/>
    <w:rsid w:val="00244BB8"/>
    <w:rsid w:val="002454A8"/>
    <w:rsid w:val="002577B9"/>
    <w:rsid w:val="002579B9"/>
    <w:rsid w:val="00260004"/>
    <w:rsid w:val="00261ED5"/>
    <w:rsid w:val="00263CE5"/>
    <w:rsid w:val="00277E17"/>
    <w:rsid w:val="00283D3D"/>
    <w:rsid w:val="00287006"/>
    <w:rsid w:val="002A2606"/>
    <w:rsid w:val="002A55E3"/>
    <w:rsid w:val="002A6B30"/>
    <w:rsid w:val="002C1901"/>
    <w:rsid w:val="002D5022"/>
    <w:rsid w:val="00304705"/>
    <w:rsid w:val="00310983"/>
    <w:rsid w:val="00321925"/>
    <w:rsid w:val="00326F7A"/>
    <w:rsid w:val="00334E3B"/>
    <w:rsid w:val="00335650"/>
    <w:rsid w:val="00336EAE"/>
    <w:rsid w:val="00341D52"/>
    <w:rsid w:val="003623EF"/>
    <w:rsid w:val="003A0683"/>
    <w:rsid w:val="003A314D"/>
    <w:rsid w:val="003B3EE6"/>
    <w:rsid w:val="003D02D6"/>
    <w:rsid w:val="003D5F82"/>
    <w:rsid w:val="003E3D39"/>
    <w:rsid w:val="003F254F"/>
    <w:rsid w:val="004124B5"/>
    <w:rsid w:val="0043013D"/>
    <w:rsid w:val="00434EDF"/>
    <w:rsid w:val="0043525C"/>
    <w:rsid w:val="004459DE"/>
    <w:rsid w:val="004654D9"/>
    <w:rsid w:val="00466BF4"/>
    <w:rsid w:val="0048047F"/>
    <w:rsid w:val="004A077B"/>
    <w:rsid w:val="004B1CBE"/>
    <w:rsid w:val="004D7133"/>
    <w:rsid w:val="004F0272"/>
    <w:rsid w:val="0050564E"/>
    <w:rsid w:val="005073BC"/>
    <w:rsid w:val="00507692"/>
    <w:rsid w:val="00516E84"/>
    <w:rsid w:val="00525F65"/>
    <w:rsid w:val="005343B6"/>
    <w:rsid w:val="00543ECB"/>
    <w:rsid w:val="00544811"/>
    <w:rsid w:val="00547F25"/>
    <w:rsid w:val="00553BEE"/>
    <w:rsid w:val="00567961"/>
    <w:rsid w:val="00585CEF"/>
    <w:rsid w:val="005A1E4A"/>
    <w:rsid w:val="005A6258"/>
    <w:rsid w:val="005C5C78"/>
    <w:rsid w:val="005D10B6"/>
    <w:rsid w:val="005D39A1"/>
    <w:rsid w:val="005D5508"/>
    <w:rsid w:val="00601F3F"/>
    <w:rsid w:val="00604BA9"/>
    <w:rsid w:val="0061060F"/>
    <w:rsid w:val="0062585E"/>
    <w:rsid w:val="006329CF"/>
    <w:rsid w:val="006437CB"/>
    <w:rsid w:val="0067673C"/>
    <w:rsid w:val="006A1D22"/>
    <w:rsid w:val="006C09CB"/>
    <w:rsid w:val="006C0B1B"/>
    <w:rsid w:val="006C27A7"/>
    <w:rsid w:val="006C7D8D"/>
    <w:rsid w:val="006D5E20"/>
    <w:rsid w:val="006D6149"/>
    <w:rsid w:val="006F5E8E"/>
    <w:rsid w:val="007145EF"/>
    <w:rsid w:val="00723F58"/>
    <w:rsid w:val="00741115"/>
    <w:rsid w:val="00783F7C"/>
    <w:rsid w:val="007A0181"/>
    <w:rsid w:val="007A3D0B"/>
    <w:rsid w:val="007B5C12"/>
    <w:rsid w:val="007C7BB4"/>
    <w:rsid w:val="007D0990"/>
    <w:rsid w:val="007D4BF1"/>
    <w:rsid w:val="007E10E3"/>
    <w:rsid w:val="007E4DB4"/>
    <w:rsid w:val="00803D63"/>
    <w:rsid w:val="00835AF7"/>
    <w:rsid w:val="00845C56"/>
    <w:rsid w:val="0084622F"/>
    <w:rsid w:val="0085178C"/>
    <w:rsid w:val="00854E1E"/>
    <w:rsid w:val="008628F8"/>
    <w:rsid w:val="00864BED"/>
    <w:rsid w:val="00875A2B"/>
    <w:rsid w:val="00876DFF"/>
    <w:rsid w:val="00891AC2"/>
    <w:rsid w:val="008B4E21"/>
    <w:rsid w:val="008C7D8E"/>
    <w:rsid w:val="008E0C1D"/>
    <w:rsid w:val="0090105F"/>
    <w:rsid w:val="009207DE"/>
    <w:rsid w:val="00927FE0"/>
    <w:rsid w:val="00934DD1"/>
    <w:rsid w:val="00940138"/>
    <w:rsid w:val="00944BC2"/>
    <w:rsid w:val="009542BB"/>
    <w:rsid w:val="00956212"/>
    <w:rsid w:val="00957911"/>
    <w:rsid w:val="0096060A"/>
    <w:rsid w:val="00964FAC"/>
    <w:rsid w:val="00973523"/>
    <w:rsid w:val="00973C1D"/>
    <w:rsid w:val="00981E3B"/>
    <w:rsid w:val="00983E4B"/>
    <w:rsid w:val="009C5346"/>
    <w:rsid w:val="009D0F41"/>
    <w:rsid w:val="009D1E6B"/>
    <w:rsid w:val="009F04CA"/>
    <w:rsid w:val="009F1053"/>
    <w:rsid w:val="00A046DC"/>
    <w:rsid w:val="00A149C9"/>
    <w:rsid w:val="00A16760"/>
    <w:rsid w:val="00A41AE0"/>
    <w:rsid w:val="00A42E70"/>
    <w:rsid w:val="00A65B2F"/>
    <w:rsid w:val="00A71818"/>
    <w:rsid w:val="00A847DB"/>
    <w:rsid w:val="00A96F0C"/>
    <w:rsid w:val="00AA42C1"/>
    <w:rsid w:val="00AB1752"/>
    <w:rsid w:val="00AB4575"/>
    <w:rsid w:val="00AC28DF"/>
    <w:rsid w:val="00AC4EAE"/>
    <w:rsid w:val="00AC58C6"/>
    <w:rsid w:val="00AD3709"/>
    <w:rsid w:val="00AE1C1C"/>
    <w:rsid w:val="00AF059C"/>
    <w:rsid w:val="00AF5CB6"/>
    <w:rsid w:val="00B00803"/>
    <w:rsid w:val="00B04A67"/>
    <w:rsid w:val="00B21D4E"/>
    <w:rsid w:val="00B23494"/>
    <w:rsid w:val="00B25EAF"/>
    <w:rsid w:val="00B83F81"/>
    <w:rsid w:val="00B90112"/>
    <w:rsid w:val="00BA76ED"/>
    <w:rsid w:val="00BE6425"/>
    <w:rsid w:val="00BF1DFE"/>
    <w:rsid w:val="00C030A3"/>
    <w:rsid w:val="00C07EC7"/>
    <w:rsid w:val="00C1691B"/>
    <w:rsid w:val="00C3484F"/>
    <w:rsid w:val="00CA0E9B"/>
    <w:rsid w:val="00CA6A39"/>
    <w:rsid w:val="00CB55DE"/>
    <w:rsid w:val="00CB7190"/>
    <w:rsid w:val="00CC653D"/>
    <w:rsid w:val="00CE5A58"/>
    <w:rsid w:val="00D00D23"/>
    <w:rsid w:val="00D13CA8"/>
    <w:rsid w:val="00D149D3"/>
    <w:rsid w:val="00D14A60"/>
    <w:rsid w:val="00D2192B"/>
    <w:rsid w:val="00D301FD"/>
    <w:rsid w:val="00D46ED4"/>
    <w:rsid w:val="00D47820"/>
    <w:rsid w:val="00D47AA9"/>
    <w:rsid w:val="00D52605"/>
    <w:rsid w:val="00D56D8C"/>
    <w:rsid w:val="00D636A4"/>
    <w:rsid w:val="00D70E93"/>
    <w:rsid w:val="00D75296"/>
    <w:rsid w:val="00D80E8E"/>
    <w:rsid w:val="00D8419F"/>
    <w:rsid w:val="00DA5826"/>
    <w:rsid w:val="00DB01DF"/>
    <w:rsid w:val="00DB785D"/>
    <w:rsid w:val="00DB7EDD"/>
    <w:rsid w:val="00DC2982"/>
    <w:rsid w:val="00DD739F"/>
    <w:rsid w:val="00DE6544"/>
    <w:rsid w:val="00DF5767"/>
    <w:rsid w:val="00DF5D78"/>
    <w:rsid w:val="00E07926"/>
    <w:rsid w:val="00E128CD"/>
    <w:rsid w:val="00E144B0"/>
    <w:rsid w:val="00E20293"/>
    <w:rsid w:val="00E308D7"/>
    <w:rsid w:val="00E32C11"/>
    <w:rsid w:val="00E37F7D"/>
    <w:rsid w:val="00E62308"/>
    <w:rsid w:val="00E833A2"/>
    <w:rsid w:val="00E90A58"/>
    <w:rsid w:val="00EA0E15"/>
    <w:rsid w:val="00EC67DA"/>
    <w:rsid w:val="00EC6DDE"/>
    <w:rsid w:val="00EE21F8"/>
    <w:rsid w:val="00EF013A"/>
    <w:rsid w:val="00F03AC1"/>
    <w:rsid w:val="00F04BAE"/>
    <w:rsid w:val="00F147DF"/>
    <w:rsid w:val="00F176E3"/>
    <w:rsid w:val="00F34FED"/>
    <w:rsid w:val="00F42E23"/>
    <w:rsid w:val="00F46AE2"/>
    <w:rsid w:val="00F53406"/>
    <w:rsid w:val="00F71793"/>
    <w:rsid w:val="00F86E59"/>
    <w:rsid w:val="00FA2648"/>
    <w:rsid w:val="00FB0FA2"/>
    <w:rsid w:val="00FB16AD"/>
    <w:rsid w:val="00FB740B"/>
    <w:rsid w:val="00FB74E7"/>
    <w:rsid w:val="00FC6B9D"/>
    <w:rsid w:val="00FD1F06"/>
    <w:rsid w:val="00FD5072"/>
    <w:rsid w:val="00FE040A"/>
    <w:rsid w:val="00FE0DD8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67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39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9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leGrid">
    <w:name w:val="Table Grid"/>
    <w:basedOn w:val="TableNormal"/>
    <w:uiPriority w:val="59"/>
    <w:rsid w:val="001C4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EC7"/>
  </w:style>
  <w:style w:type="paragraph" w:styleId="Footer">
    <w:name w:val="footer"/>
    <w:basedOn w:val="Normal"/>
    <w:link w:val="Foot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EC7"/>
  </w:style>
  <w:style w:type="character" w:customStyle="1" w:styleId="apple-converted-space">
    <w:name w:val="apple-converted-space"/>
    <w:basedOn w:val="DefaultParagraphFont"/>
    <w:rsid w:val="000310C3"/>
  </w:style>
  <w:style w:type="character" w:styleId="Hyperlink">
    <w:name w:val="Hyperlink"/>
    <w:basedOn w:val="DefaultParagraphFont"/>
    <w:uiPriority w:val="99"/>
    <w:semiHidden/>
    <w:unhideWhenUsed/>
    <w:rsid w:val="000310C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4A6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2039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9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0396A"/>
    <w:rPr>
      <w:sz w:val="28"/>
      <w:lang w:eastAsia="ro-RO"/>
    </w:rPr>
  </w:style>
  <w:style w:type="paragraph" w:styleId="BodyTextIndent">
    <w:name w:val="Body Text Indent"/>
    <w:basedOn w:val="Normal"/>
    <w:link w:val="BodyTextIndentChar"/>
    <w:semiHidden/>
    <w:rsid w:val="0020396A"/>
    <w:pPr>
      <w:ind w:left="1800" w:firstLine="720"/>
    </w:pPr>
    <w:rPr>
      <w:rFonts w:asciiTheme="minorHAnsi" w:eastAsiaTheme="minorHAnsi" w:hAnsiTheme="minorHAnsi" w:cstheme="minorBidi"/>
      <w:sz w:val="28"/>
      <w:szCs w:val="22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20396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3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yle1">
    <w:name w:val="Style 1"/>
    <w:basedOn w:val="Normal"/>
    <w:rsid w:val="00186991"/>
    <w:pPr>
      <w:widowControl w:val="0"/>
      <w:autoSpaceDE w:val="0"/>
      <w:autoSpaceDN w:val="0"/>
      <w:ind w:left="288"/>
    </w:pPr>
    <w:rPr>
      <w:rFonts w:ascii="Calibri" w:eastAsia="Calibri" w:hAnsi="Calibri" w:cs="Calibri"/>
      <w:lang w:val="en-US" w:eastAsia="en-US"/>
    </w:rPr>
  </w:style>
  <w:style w:type="paragraph" w:customStyle="1" w:styleId="Listparagraf">
    <w:name w:val="Listă paragraf"/>
    <w:basedOn w:val="Normal"/>
    <w:qFormat/>
    <w:rsid w:val="001869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67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39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96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leGrid">
    <w:name w:val="Table Grid"/>
    <w:basedOn w:val="TableNormal"/>
    <w:uiPriority w:val="59"/>
    <w:rsid w:val="001C4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EC7"/>
  </w:style>
  <w:style w:type="paragraph" w:styleId="Footer">
    <w:name w:val="footer"/>
    <w:basedOn w:val="Normal"/>
    <w:link w:val="FooterChar"/>
    <w:uiPriority w:val="99"/>
    <w:unhideWhenUsed/>
    <w:rsid w:val="00C07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EC7"/>
  </w:style>
  <w:style w:type="character" w:customStyle="1" w:styleId="apple-converted-space">
    <w:name w:val="apple-converted-space"/>
    <w:basedOn w:val="DefaultParagraphFont"/>
    <w:rsid w:val="000310C3"/>
  </w:style>
  <w:style w:type="character" w:styleId="Hyperlink">
    <w:name w:val="Hyperlink"/>
    <w:basedOn w:val="DefaultParagraphFont"/>
    <w:uiPriority w:val="99"/>
    <w:semiHidden/>
    <w:unhideWhenUsed/>
    <w:rsid w:val="000310C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04A6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2039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9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0396A"/>
    <w:rPr>
      <w:sz w:val="28"/>
      <w:lang w:eastAsia="ro-RO"/>
    </w:rPr>
  </w:style>
  <w:style w:type="paragraph" w:styleId="BodyTextIndent">
    <w:name w:val="Body Text Indent"/>
    <w:basedOn w:val="Normal"/>
    <w:link w:val="BodyTextIndentChar"/>
    <w:semiHidden/>
    <w:rsid w:val="0020396A"/>
    <w:pPr>
      <w:ind w:left="1800" w:firstLine="720"/>
    </w:pPr>
    <w:rPr>
      <w:rFonts w:asciiTheme="minorHAnsi" w:eastAsiaTheme="minorHAnsi" w:hAnsiTheme="minorHAnsi" w:cstheme="minorBidi"/>
      <w:sz w:val="28"/>
      <w:szCs w:val="22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20396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39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396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Style1">
    <w:name w:val="Style 1"/>
    <w:basedOn w:val="Normal"/>
    <w:rsid w:val="00186991"/>
    <w:pPr>
      <w:widowControl w:val="0"/>
      <w:autoSpaceDE w:val="0"/>
      <w:autoSpaceDN w:val="0"/>
      <w:ind w:left="288"/>
    </w:pPr>
    <w:rPr>
      <w:rFonts w:ascii="Calibri" w:eastAsia="Calibri" w:hAnsi="Calibri" w:cs="Calibri"/>
      <w:lang w:val="en-US" w:eastAsia="en-US"/>
    </w:rPr>
  </w:style>
  <w:style w:type="paragraph" w:customStyle="1" w:styleId="Listparagraf">
    <w:name w:val="Listă paragraf"/>
    <w:basedOn w:val="Normal"/>
    <w:qFormat/>
    <w:rsid w:val="001869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35E67-ED98-41C1-AA5A-BB013604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ISJIL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Windows User</cp:lastModifiedBy>
  <cp:revision>2</cp:revision>
  <cp:lastPrinted>2018-03-19T11:23:00Z</cp:lastPrinted>
  <dcterms:created xsi:type="dcterms:W3CDTF">2021-10-15T05:56:00Z</dcterms:created>
  <dcterms:modified xsi:type="dcterms:W3CDTF">2021-10-15T05:56:00Z</dcterms:modified>
</cp:coreProperties>
</file>